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17CC" w:rsidRPr="00B5283E" w:rsidRDefault="007B17CC" w:rsidP="00B5283E">
      <w:pPr>
        <w:spacing w:line="360" w:lineRule="auto"/>
        <w:jc w:val="center"/>
        <w:rPr>
          <w:rFonts w:ascii="Verdana" w:hAnsi="Verdana"/>
          <w:b/>
          <w:bCs/>
        </w:rPr>
      </w:pPr>
      <w:r w:rsidRPr="00B5283E">
        <w:rPr>
          <w:rFonts w:ascii="Verdana" w:hAnsi="Verdana"/>
          <w:b/>
          <w:bCs/>
        </w:rPr>
        <w:t>Être chevalier au Moyen Âge 2</w:t>
      </w:r>
      <w:r w:rsidRPr="00B5283E">
        <w:rPr>
          <w:rFonts w:ascii="Verdana" w:hAnsi="Verdana"/>
          <w:b/>
          <w:bCs/>
        </w:rPr>
        <w:tab/>
        <w:t>questionnaire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- Comment </w:t>
      </w:r>
      <w:proofErr w:type="spellStart"/>
      <w:r>
        <w:rPr>
          <w:rFonts w:ascii="Verdana" w:hAnsi="Verdana"/>
        </w:rPr>
        <w:t>Amanieu</w:t>
      </w:r>
      <w:proofErr w:type="spellEnd"/>
      <w:r>
        <w:rPr>
          <w:rFonts w:ascii="Verdana" w:hAnsi="Verdana"/>
        </w:rPr>
        <w:t xml:space="preserve"> s’entraîne-t-il à la guerre et aux tournois ? 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(2 réponses)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A quoi servent les tournois ? (2 réponses)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Comment reconnaît-on les chevaliers qui portent de lourdes armures ?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Qui sont les hérauts d’armes ?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Explique ce qu’est :</w:t>
      </w:r>
    </w:p>
    <w:p w:rsidR="007B17CC" w:rsidRPr="00B5283E" w:rsidRDefault="007B17CC" w:rsidP="007B17CC">
      <w:pPr>
        <w:spacing w:line="360" w:lineRule="auto"/>
        <w:rPr>
          <w:rFonts w:ascii="Verdana" w:hAnsi="Verdana"/>
          <w:b/>
          <w:bCs/>
        </w:rPr>
      </w:pPr>
      <w:r w:rsidRPr="00B5283E">
        <w:rPr>
          <w:rFonts w:ascii="Verdana" w:hAnsi="Verdana"/>
          <w:b/>
          <w:bCs/>
        </w:rPr>
        <w:t>Un tournoi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</w:t>
      </w:r>
    </w:p>
    <w:p w:rsidR="007B17CC" w:rsidRPr="00B5283E" w:rsidRDefault="007B17CC" w:rsidP="007B17CC">
      <w:pPr>
        <w:spacing w:line="360" w:lineRule="auto"/>
        <w:rPr>
          <w:rFonts w:ascii="Verdana" w:hAnsi="Verdana"/>
          <w:b/>
          <w:bCs/>
        </w:rPr>
      </w:pPr>
      <w:r w:rsidRPr="00B5283E">
        <w:rPr>
          <w:rFonts w:ascii="Verdana" w:hAnsi="Verdana"/>
          <w:b/>
          <w:bCs/>
        </w:rPr>
        <w:t>Une joute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Cherche dans le texte un exemple de fidélité de la part d’</w:t>
      </w:r>
      <w:proofErr w:type="spellStart"/>
      <w:r>
        <w:rPr>
          <w:rFonts w:ascii="Verdana" w:hAnsi="Verdana"/>
        </w:rPr>
        <w:t>Amanieu</w:t>
      </w:r>
      <w:proofErr w:type="spellEnd"/>
      <w:r>
        <w:rPr>
          <w:rFonts w:ascii="Verdana" w:hAnsi="Verdana"/>
        </w:rPr>
        <w:t xml:space="preserve"> envers son suzerain.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La chasse n’est pas seulement un passe-temps, à quoi sert-elle également ?</w:t>
      </w:r>
      <w:r w:rsidR="008C10EC" w:rsidRPr="008C10EC">
        <w:rPr>
          <w:noProof/>
        </w:rPr>
        <w:t xml:space="preserve"> 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Comment s’appelle la chasse au gros gibier ?</w:t>
      </w:r>
    </w:p>
    <w:p w:rsidR="007B17CC" w:rsidRDefault="007B17CC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- Qui accompagne le seigneur à la chasse ? (3 réponses)</w:t>
      </w:r>
    </w:p>
    <w:p w:rsidR="00645438" w:rsidRDefault="00645438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Que veut dire l’expression « dresser la table » ?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Lors des repas, utilise-t-on des assiettes ? Justifie ta réponse.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Comme le repas dure longtemps, comment occupe-t-on les invités ?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Qui entretient et répare le château ?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Les paysans peuvent-ils librement utiliser le moulin ou le pressoir ?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Justifie ta réponse.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Montre qu’</w:t>
      </w:r>
      <w:proofErr w:type="spellStart"/>
      <w:r>
        <w:rPr>
          <w:rFonts w:ascii="Verdana" w:hAnsi="Verdana"/>
        </w:rPr>
        <w:t>Amanieu</w:t>
      </w:r>
      <w:proofErr w:type="spellEnd"/>
      <w:r>
        <w:rPr>
          <w:rFonts w:ascii="Verdana" w:hAnsi="Verdana"/>
        </w:rPr>
        <w:t xml:space="preserve"> exerce également le rôle de juge.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:rsidR="00B5283E" w:rsidRDefault="00B5283E" w:rsidP="007B1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Que faut-il faire pour espérer aller au Paradis ? (2 réponses)</w:t>
      </w:r>
    </w:p>
    <w:p w:rsidR="00B5283E" w:rsidRPr="007B17CC" w:rsidRDefault="00645438" w:rsidP="007B17CC">
      <w:pPr>
        <w:spacing w:line="360" w:lineRule="auto"/>
        <w:rPr>
          <w:rFonts w:ascii="Verdana" w:hAnsi="Verdana"/>
        </w:rPr>
      </w:pPr>
      <w:r w:rsidRPr="008C10EC">
        <w:rPr>
          <w:rFonts w:ascii="Verdana" w:hAnsi="Verdana"/>
        </w:rPr>
        <w:drawing>
          <wp:anchor distT="0" distB="0" distL="114300" distR="114300" simplePos="0" relativeHeight="251660288" behindDoc="0" locked="0" layoutInCell="1" allowOverlap="1" wp14:anchorId="7950473D" wp14:editId="17C9F356">
            <wp:simplePos x="0" y="0"/>
            <wp:positionH relativeFrom="margin">
              <wp:posOffset>1507490</wp:posOffset>
            </wp:positionH>
            <wp:positionV relativeFrom="margin">
              <wp:posOffset>6507480</wp:posOffset>
            </wp:positionV>
            <wp:extent cx="2917825" cy="2171700"/>
            <wp:effectExtent l="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83E">
        <w:rPr>
          <w:rFonts w:ascii="Verdana" w:hAnsi="Verdana"/>
        </w:rPr>
        <w:t>______________________________________________________________________________________________________________________</w:t>
      </w:r>
    </w:p>
    <w:sectPr w:rsidR="00B5283E" w:rsidRPr="007B17CC" w:rsidSect="008070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CC"/>
    <w:rsid w:val="00645438"/>
    <w:rsid w:val="007B17CC"/>
    <w:rsid w:val="00807045"/>
    <w:rsid w:val="008C10EC"/>
    <w:rsid w:val="00B5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D367"/>
  <w15:chartTrackingRefBased/>
  <w15:docId w15:val="{91BB89D6-6CCD-5546-8A82-5EC4BB36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Angeloni</dc:creator>
  <cp:keywords/>
  <dc:description/>
  <cp:lastModifiedBy>Christiane Angeloni</cp:lastModifiedBy>
  <cp:revision>2</cp:revision>
  <dcterms:created xsi:type="dcterms:W3CDTF">2020-04-23T08:28:00Z</dcterms:created>
  <dcterms:modified xsi:type="dcterms:W3CDTF">2020-04-23T08:52:00Z</dcterms:modified>
</cp:coreProperties>
</file>